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7B85" w14:textId="1FD3648B" w:rsidR="00653F5D" w:rsidRPr="00FD5B6B" w:rsidRDefault="00126383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8240" behindDoc="1" locked="0" layoutInCell="1" allowOverlap="1" wp14:anchorId="20D490DB" wp14:editId="5EA65EE8">
            <wp:simplePos x="0" y="0"/>
            <wp:positionH relativeFrom="column">
              <wp:posOffset>-898525</wp:posOffset>
            </wp:positionH>
            <wp:positionV relativeFrom="paragraph">
              <wp:posOffset>-1030605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C2F">
        <w:rPr>
          <w:noProof/>
          <w:color w:val="FF0000"/>
          <w:lang w:eastAsia="pl-PL"/>
        </w:rPr>
        <w:pict w14:anchorId="25ED6F5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639E5404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3BEB560A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E50845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01F2CF9C" w14:textId="31794A43" w:rsidR="00653F5D" w:rsidRDefault="00326FFE" w:rsidP="00326FFE">
      <w:pPr>
        <w:tabs>
          <w:tab w:val="left" w:pos="2639"/>
          <w:tab w:val="left" w:pos="3438"/>
          <w:tab w:val="center" w:pos="4536"/>
        </w:tabs>
        <w:jc w:val="center"/>
        <w:rPr>
          <w:noProof/>
          <w:color w:val="FF0000"/>
          <w:lang w:eastAsia="pl-PL"/>
        </w:rPr>
      </w:pPr>
      <w:r>
        <w:rPr>
          <w:rFonts w:ascii="Arial" w:hAnsi="Arial" w:cs="Arial"/>
          <w:noProof/>
        </w:rPr>
        <w:drawing>
          <wp:inline distT="0" distB="0" distL="0" distR="0" wp14:anchorId="74B00625" wp14:editId="1FE8A56A">
            <wp:extent cx="5078095" cy="536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C5344" w14:textId="77777777" w:rsidR="00326FFE" w:rsidRPr="00326FFE" w:rsidRDefault="00326FFE" w:rsidP="00326FFE">
      <w:pPr>
        <w:tabs>
          <w:tab w:val="left" w:pos="2639"/>
          <w:tab w:val="left" w:pos="3438"/>
          <w:tab w:val="center" w:pos="4536"/>
        </w:tabs>
        <w:jc w:val="center"/>
        <w:rPr>
          <w:i/>
          <w:noProof/>
          <w:color w:val="000000" w:themeColor="text1"/>
          <w:lang w:eastAsia="pl-PL"/>
        </w:rPr>
      </w:pPr>
      <w:r w:rsidRPr="00326FFE">
        <w:rPr>
          <w:i/>
          <w:noProof/>
          <w:color w:val="000000" w:themeColor="text1"/>
          <w:lang w:eastAsia="pl-PL"/>
        </w:rPr>
        <w:t>Sfinansowano w ramach reakcji Unii na pandemię COVID-19</w:t>
      </w:r>
    </w:p>
    <w:p w14:paraId="5B1355C2" w14:textId="26111E11" w:rsidR="00047728" w:rsidRPr="006B1F66" w:rsidRDefault="00C37AFB" w:rsidP="0004772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Znak sprawy: BZP-I.271.</w:t>
      </w:r>
      <w:r w:rsidR="00326FFE">
        <w:rPr>
          <w:rFonts w:ascii="Times New Roman" w:eastAsia="Calibri" w:hAnsi="Times New Roman" w:cs="Times New Roman"/>
        </w:rPr>
        <w:t>27</w:t>
      </w:r>
      <w:r w:rsidR="00047728" w:rsidRPr="006B1F66">
        <w:rPr>
          <w:rFonts w:ascii="Times New Roman" w:eastAsia="Calibri" w:hAnsi="Times New Roman" w:cs="Times New Roman"/>
        </w:rPr>
        <w:t>.202</w:t>
      </w:r>
      <w:r w:rsidR="00A43917">
        <w:rPr>
          <w:rFonts w:ascii="Times New Roman" w:eastAsia="Calibri" w:hAnsi="Times New Roman" w:cs="Times New Roman"/>
        </w:rPr>
        <w:t>2</w:t>
      </w:r>
      <w:r w:rsidR="00047728" w:rsidRPr="006B1F66">
        <w:rPr>
          <w:rFonts w:ascii="Times New Roman" w:eastAsia="Calibri" w:hAnsi="Times New Roman" w:cs="Times New Roman"/>
        </w:rPr>
        <w:tab/>
      </w:r>
      <w:r w:rsidR="00FB1A91" w:rsidRPr="006B1F66">
        <w:rPr>
          <w:rFonts w:ascii="Times New Roman" w:eastAsia="Calibri" w:hAnsi="Times New Roman" w:cs="Times New Roman"/>
        </w:rPr>
        <w:tab/>
        <w:t xml:space="preserve">  </w:t>
      </w:r>
      <w:r w:rsidR="00106648">
        <w:rPr>
          <w:rFonts w:ascii="Times New Roman" w:eastAsia="Calibri" w:hAnsi="Times New Roman" w:cs="Times New Roman"/>
        </w:rPr>
        <w:t xml:space="preserve">                   </w:t>
      </w:r>
      <w:r w:rsidR="00FB1A91" w:rsidRPr="006B1F66">
        <w:rPr>
          <w:rFonts w:ascii="Times New Roman" w:eastAsia="Calibri" w:hAnsi="Times New Roman" w:cs="Times New Roman"/>
        </w:rPr>
        <w:t xml:space="preserve">   Tarnobrzeg, dnia </w:t>
      </w:r>
      <w:r w:rsidR="00B31C2F">
        <w:rPr>
          <w:rFonts w:ascii="Times New Roman" w:eastAsia="Calibri" w:hAnsi="Times New Roman" w:cs="Times New Roman"/>
        </w:rPr>
        <w:t>23</w:t>
      </w:r>
      <w:r w:rsidR="00126383">
        <w:rPr>
          <w:rFonts w:ascii="Times New Roman" w:eastAsia="Calibri" w:hAnsi="Times New Roman" w:cs="Times New Roman"/>
        </w:rPr>
        <w:t xml:space="preserve"> grudnia</w:t>
      </w:r>
      <w:r w:rsidR="00047728" w:rsidRPr="006B1F66">
        <w:rPr>
          <w:rFonts w:ascii="Times New Roman" w:eastAsia="Calibri" w:hAnsi="Times New Roman" w:cs="Times New Roman"/>
        </w:rPr>
        <w:t xml:space="preserve"> 202</w:t>
      </w:r>
      <w:r w:rsidR="00A43917">
        <w:rPr>
          <w:rFonts w:ascii="Times New Roman" w:eastAsia="Calibri" w:hAnsi="Times New Roman" w:cs="Times New Roman"/>
        </w:rPr>
        <w:t>2</w:t>
      </w:r>
      <w:r w:rsidR="00047728" w:rsidRPr="006B1F66">
        <w:rPr>
          <w:rFonts w:ascii="Times New Roman" w:eastAsia="Calibri" w:hAnsi="Times New Roman" w:cs="Times New Roman"/>
        </w:rPr>
        <w:t>r.</w:t>
      </w:r>
    </w:p>
    <w:p w14:paraId="667B3764" w14:textId="77777777" w:rsidR="00047728" w:rsidRPr="006B1F66" w:rsidRDefault="00047728" w:rsidP="0004772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008DF2E" w14:textId="6DFED11F" w:rsidR="00047728" w:rsidRPr="006B1F66" w:rsidRDefault="00047728" w:rsidP="0004772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B1F66">
        <w:rPr>
          <w:rFonts w:ascii="Times New Roman" w:eastAsia="Calibri" w:hAnsi="Times New Roman" w:cs="Times New Roman"/>
          <w:b/>
        </w:rPr>
        <w:t>ZAWIADOMIENIE O WYBORZE OFERTY</w:t>
      </w:r>
      <w:r w:rsidR="00326FFE">
        <w:rPr>
          <w:rFonts w:ascii="Times New Roman" w:eastAsia="Calibri" w:hAnsi="Times New Roman" w:cs="Times New Roman"/>
          <w:b/>
        </w:rPr>
        <w:t xml:space="preserve"> W ZADANIU 1 I UNIEWAŻNIENIU POSTĘPOWANIA W ZADANIU 2</w:t>
      </w:r>
    </w:p>
    <w:p w14:paraId="0F66B81D" w14:textId="77777777" w:rsidR="00047728" w:rsidRPr="006B1F66" w:rsidRDefault="00047728" w:rsidP="0004772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CF27F5C" w14:textId="4E884303" w:rsidR="00047728" w:rsidRDefault="00047728" w:rsidP="00326FFE">
      <w:pPr>
        <w:pStyle w:val="Tekstpodstawowywcity22"/>
        <w:ind w:left="0"/>
        <w:jc w:val="both"/>
        <w:rPr>
          <w:b/>
          <w:sz w:val="24"/>
        </w:rPr>
      </w:pPr>
      <w:r w:rsidRPr="00126383">
        <w:rPr>
          <w:rFonts w:eastAsia="Calibri"/>
        </w:rPr>
        <w:t>Dotyczy postępowania o udzielenie zamówienia na wykonanie zadania pn.:</w:t>
      </w:r>
      <w:r w:rsidR="00106648" w:rsidRPr="00126383">
        <w:rPr>
          <w:b/>
          <w:bCs/>
        </w:rPr>
        <w:t xml:space="preserve"> </w:t>
      </w:r>
      <w:r w:rsidR="00326FFE" w:rsidRPr="00326FFE">
        <w:rPr>
          <w:b/>
          <w:bCs/>
          <w:sz w:val="24"/>
        </w:rPr>
        <w:t>Dostawy i usługi związane z realizacją projektu grantowego „Cyfrowa Gmina” współfinansowanego ze środków Europejskiego Funduszu Rozwoju Regionalnego w ramach Programu Operacyjnego Polska Cyfrowa na lata 2014-2020, Osi Priorytetowej V. Rozwój cyfrowy JST oraz wzmocnienie cyfrowej odporności na zagrożenia - REACT-EU, Działanie 5.1 Rozwój cyfrowy JST oraz wzmocnienie cyfrowej odporności na zagrożenia</w:t>
      </w:r>
      <w:r w:rsidR="00C5690C">
        <w:rPr>
          <w:b/>
          <w:bCs/>
          <w:sz w:val="24"/>
        </w:rPr>
        <w:t xml:space="preserve"> – 2 zadania.</w:t>
      </w:r>
    </w:p>
    <w:p w14:paraId="58DE34A9" w14:textId="77777777" w:rsidR="00126383" w:rsidRPr="006B1F66" w:rsidRDefault="00126383" w:rsidP="00126383">
      <w:pPr>
        <w:pStyle w:val="Tekstpodstawowywcity22"/>
        <w:jc w:val="both"/>
        <w:rPr>
          <w:rFonts w:eastAsia="Calibri"/>
          <w:b/>
        </w:rPr>
      </w:pPr>
    </w:p>
    <w:p w14:paraId="4C5AB085" w14:textId="77777777" w:rsidR="00FA12C8" w:rsidRDefault="00FA12C8" w:rsidP="000477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E0CB1E1" w14:textId="3EAB5DF7" w:rsidR="00047728" w:rsidRPr="006B1F66" w:rsidRDefault="00047728" w:rsidP="000477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1F66">
        <w:rPr>
          <w:rFonts w:ascii="Times New Roman" w:eastAsia="Calibri" w:hAnsi="Times New Roman" w:cs="Times New Roman"/>
        </w:rPr>
        <w:t xml:space="preserve">Działając na podstawie art. 253 ust. </w:t>
      </w:r>
      <w:r w:rsidR="00B73218">
        <w:rPr>
          <w:rFonts w:ascii="Times New Roman" w:eastAsia="Calibri" w:hAnsi="Times New Roman" w:cs="Times New Roman"/>
        </w:rPr>
        <w:t>2</w:t>
      </w:r>
      <w:r w:rsidRPr="006B1F66">
        <w:rPr>
          <w:rFonts w:ascii="Times New Roman" w:eastAsia="Calibri" w:hAnsi="Times New Roman" w:cs="Times New Roman"/>
        </w:rPr>
        <w:t xml:space="preserve"> ustawy z 11 września 2019 r. – Prawo </w:t>
      </w:r>
      <w:r w:rsidR="00C37AFB">
        <w:rPr>
          <w:rFonts w:ascii="Times New Roman" w:eastAsia="Calibri" w:hAnsi="Times New Roman" w:cs="Times New Roman"/>
        </w:rPr>
        <w:t>zamówień publicznych (Dz.U. 202</w:t>
      </w:r>
      <w:r w:rsidR="00A43917">
        <w:rPr>
          <w:rFonts w:ascii="Times New Roman" w:eastAsia="Calibri" w:hAnsi="Times New Roman" w:cs="Times New Roman"/>
        </w:rPr>
        <w:t>2</w:t>
      </w:r>
      <w:r w:rsidRPr="006B1F66">
        <w:rPr>
          <w:rFonts w:ascii="Times New Roman" w:eastAsia="Calibri" w:hAnsi="Times New Roman" w:cs="Times New Roman"/>
        </w:rPr>
        <w:t xml:space="preserve"> poz. </w:t>
      </w:r>
      <w:r w:rsidR="00A43917">
        <w:rPr>
          <w:rFonts w:ascii="Times New Roman" w:eastAsia="Calibri" w:hAnsi="Times New Roman" w:cs="Times New Roman"/>
        </w:rPr>
        <w:t>1710</w:t>
      </w:r>
      <w:r w:rsidRPr="006B1F66">
        <w:rPr>
          <w:rFonts w:ascii="Times New Roman" w:eastAsia="Calibri" w:hAnsi="Times New Roman" w:cs="Times New Roman"/>
        </w:rPr>
        <w:t xml:space="preserve"> ze zm.), Zamawiający informuje, że do</w:t>
      </w:r>
      <w:r w:rsidR="002D4902" w:rsidRPr="006B1F66">
        <w:rPr>
          <w:rFonts w:ascii="Times New Roman" w:eastAsia="Calibri" w:hAnsi="Times New Roman" w:cs="Times New Roman"/>
        </w:rPr>
        <w:t>konał wyboru najkorzystniejszej</w:t>
      </w:r>
      <w:r w:rsidRPr="006B1F66">
        <w:rPr>
          <w:rFonts w:ascii="Times New Roman" w:eastAsia="Calibri" w:hAnsi="Times New Roman" w:cs="Times New Roman"/>
        </w:rPr>
        <w:t xml:space="preserve"> ofert</w:t>
      </w:r>
      <w:r w:rsidR="002D4902" w:rsidRPr="006B1F66">
        <w:rPr>
          <w:rFonts w:ascii="Times New Roman" w:eastAsia="Calibri" w:hAnsi="Times New Roman" w:cs="Times New Roman"/>
        </w:rPr>
        <w:t>y</w:t>
      </w:r>
      <w:r w:rsidR="00C5690C">
        <w:rPr>
          <w:rFonts w:ascii="Times New Roman" w:eastAsia="Calibri" w:hAnsi="Times New Roman" w:cs="Times New Roman"/>
        </w:rPr>
        <w:t xml:space="preserve"> w zadaniu 1</w:t>
      </w:r>
      <w:r w:rsidR="002D4902" w:rsidRPr="006B1F66">
        <w:rPr>
          <w:rFonts w:ascii="Times New Roman" w:eastAsia="Calibri" w:hAnsi="Times New Roman" w:cs="Times New Roman"/>
        </w:rPr>
        <w:t>.</w:t>
      </w:r>
    </w:p>
    <w:p w14:paraId="3C682C5F" w14:textId="60CF104B" w:rsidR="00106648" w:rsidRDefault="002D4902" w:rsidP="001263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1F66">
        <w:rPr>
          <w:rFonts w:ascii="Times New Roman" w:eastAsia="Calibri" w:hAnsi="Times New Roman" w:cs="Times New Roman"/>
        </w:rPr>
        <w:t>Jako ofertę najkorzystniejszą uznano ofertę złożoną przez Wykonawcę</w:t>
      </w:r>
      <w:r w:rsidR="00047728" w:rsidRPr="006B1F66">
        <w:rPr>
          <w:rFonts w:ascii="Times New Roman" w:eastAsia="Calibri" w:hAnsi="Times New Roman" w:cs="Times New Roman"/>
        </w:rPr>
        <w:t>:</w:t>
      </w:r>
    </w:p>
    <w:p w14:paraId="02B0EA3C" w14:textId="261E0D97" w:rsidR="00126383" w:rsidRDefault="00C5690C" w:rsidP="00126383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Zadanie 1</w:t>
      </w:r>
    </w:p>
    <w:p w14:paraId="334C326C" w14:textId="2A05E4F5" w:rsidR="00C5690C" w:rsidRPr="00C5690C" w:rsidRDefault="00C5690C" w:rsidP="00C5690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5690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Genree IT Sp. z o.o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0D372B82" w14:textId="77777777" w:rsidR="00C5690C" w:rsidRPr="00C5690C" w:rsidRDefault="00C5690C" w:rsidP="00C5690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5690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ul. Turystyczna 11A</w:t>
      </w:r>
    </w:p>
    <w:p w14:paraId="46D6B9F1" w14:textId="77777777" w:rsidR="00C5690C" w:rsidRDefault="00C5690C" w:rsidP="00C5690C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5690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20-207 Lublin</w:t>
      </w:r>
      <w:r w:rsidRPr="00C5690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14:paraId="7B79A9B7" w14:textId="69FC11E6" w:rsidR="00047728" w:rsidRDefault="002D4902" w:rsidP="00C5690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06648">
        <w:rPr>
          <w:rFonts w:ascii="Times New Roman" w:eastAsia="Calibri" w:hAnsi="Times New Roman" w:cs="Times New Roman"/>
          <w:b/>
        </w:rPr>
        <w:t>Cena brutto wykonania zadania</w:t>
      </w:r>
      <w:r w:rsidR="00047728" w:rsidRPr="00106648">
        <w:rPr>
          <w:rFonts w:ascii="Times New Roman" w:eastAsia="Calibri" w:hAnsi="Times New Roman" w:cs="Times New Roman"/>
          <w:b/>
        </w:rPr>
        <w:t xml:space="preserve">:  </w:t>
      </w:r>
      <w:r w:rsidR="00C5690C">
        <w:rPr>
          <w:rFonts w:ascii="Times New Roman" w:eastAsia="Calibri" w:hAnsi="Times New Roman" w:cs="Times New Roman"/>
          <w:b/>
        </w:rPr>
        <w:t>718 443,00</w:t>
      </w:r>
      <w:r w:rsidR="00047728" w:rsidRPr="00106648">
        <w:rPr>
          <w:rFonts w:ascii="Times New Roman" w:eastAsia="Calibri" w:hAnsi="Times New Roman" w:cs="Times New Roman"/>
          <w:b/>
        </w:rPr>
        <w:t xml:space="preserve"> zł</w:t>
      </w:r>
    </w:p>
    <w:p w14:paraId="06479FAA" w14:textId="348D2DEB" w:rsidR="00C5690C" w:rsidRDefault="00C5690C" w:rsidP="00C5690C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Zadanie 2</w:t>
      </w:r>
    </w:p>
    <w:p w14:paraId="27275D2D" w14:textId="7FC06F69" w:rsidR="00C5690C" w:rsidRPr="00106648" w:rsidRDefault="00C5690C" w:rsidP="00C5690C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Postepowanie unieważnione.</w:t>
      </w:r>
    </w:p>
    <w:p w14:paraId="0570C001" w14:textId="77777777" w:rsidR="006B1F66" w:rsidRPr="006B1F66" w:rsidRDefault="006B1F66" w:rsidP="000477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518296D7" w14:textId="145DA49A" w:rsidR="00047728" w:rsidRPr="00C5690C" w:rsidRDefault="002D4902" w:rsidP="000477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90C">
        <w:rPr>
          <w:rFonts w:ascii="Times New Roman" w:eastAsia="Calibri" w:hAnsi="Times New Roman" w:cs="Times New Roman"/>
          <w:sz w:val="24"/>
          <w:szCs w:val="24"/>
        </w:rPr>
        <w:t>Wybrana oferta spełnia</w:t>
      </w:r>
      <w:r w:rsidR="00047728" w:rsidRPr="00C5690C">
        <w:rPr>
          <w:rFonts w:ascii="Times New Roman" w:eastAsia="Calibri" w:hAnsi="Times New Roman" w:cs="Times New Roman"/>
          <w:sz w:val="24"/>
          <w:szCs w:val="24"/>
        </w:rPr>
        <w:t xml:space="preserve"> wszystkie wymogi określone w specyfikacj</w:t>
      </w:r>
      <w:r w:rsidRPr="00C5690C">
        <w:rPr>
          <w:rFonts w:ascii="Times New Roman" w:eastAsia="Calibri" w:hAnsi="Times New Roman" w:cs="Times New Roman"/>
          <w:sz w:val="24"/>
          <w:szCs w:val="24"/>
        </w:rPr>
        <w:t>i warunków zamówienia i uzyskała</w:t>
      </w:r>
      <w:r w:rsidR="00047728" w:rsidRPr="00C5690C">
        <w:rPr>
          <w:rFonts w:ascii="Times New Roman" w:eastAsia="Calibri" w:hAnsi="Times New Roman" w:cs="Times New Roman"/>
          <w:sz w:val="24"/>
          <w:szCs w:val="24"/>
        </w:rPr>
        <w:t xml:space="preserve"> największą liczbę punktów na podstawie kryteriów oceny ofert zastosowanych w tym postępowaniu.</w:t>
      </w:r>
    </w:p>
    <w:p w14:paraId="005B860F" w14:textId="3E2BDCC3" w:rsidR="006B1F66" w:rsidRPr="006B1F66" w:rsidRDefault="002D3F5E" w:rsidP="00126383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37AFB">
        <w:rPr>
          <w:rFonts w:ascii="Times New Roman" w:hAnsi="Times New Roman" w:cs="Times New Roman"/>
          <w:sz w:val="24"/>
          <w:szCs w:val="24"/>
        </w:rPr>
        <w:t xml:space="preserve">Zgodnie ze specyfikacją warunków zamówienia kryteriami, jakim kierował się Zamawiający przy wyborze oferty najkorzystniejszej były: </w:t>
      </w:r>
      <w:r w:rsidR="00C37AFB" w:rsidRPr="00C37AFB">
        <w:rPr>
          <w:rFonts w:ascii="Times New Roman" w:eastAsia="Calibri" w:hAnsi="Times New Roman" w:cs="Times New Roman"/>
          <w:sz w:val="24"/>
          <w:szCs w:val="24"/>
        </w:rPr>
        <w:t>cena brutto wykonania zamówienia 60%</w:t>
      </w:r>
      <w:r w:rsidR="00C5690C">
        <w:rPr>
          <w:rFonts w:ascii="Times New Roman" w:eastAsia="Calibri" w:hAnsi="Times New Roman" w:cs="Times New Roman"/>
          <w:sz w:val="24"/>
          <w:szCs w:val="24"/>
        </w:rPr>
        <w:t>, okres gwarancji na macierz 30% oraz okres gwarancji na przełącznik 10%.</w:t>
      </w:r>
      <w:r w:rsidR="001263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FB">
        <w:rPr>
          <w:rFonts w:ascii="Times New Roman" w:hAnsi="Times New Roman" w:cs="Times New Roman"/>
          <w:sz w:val="24"/>
          <w:szCs w:val="24"/>
        </w:rPr>
        <w:t>Zamawiający zgodnie ze wskazaną w specyfikacji formułą dokonał oceny punktowej złożonej oferty.</w:t>
      </w:r>
    </w:p>
    <w:p w14:paraId="5232ACB0" w14:textId="37A2B575" w:rsidR="00047728" w:rsidRPr="00C5690C" w:rsidRDefault="00047728" w:rsidP="006B1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90C">
        <w:rPr>
          <w:rFonts w:ascii="Times New Roman" w:eastAsia="Calibri" w:hAnsi="Times New Roman" w:cs="Times New Roman"/>
          <w:sz w:val="24"/>
          <w:szCs w:val="24"/>
        </w:rPr>
        <w:t>W przedmiotowym postępowaniu ofer</w:t>
      </w:r>
      <w:r w:rsidR="00C5690C">
        <w:rPr>
          <w:rFonts w:ascii="Times New Roman" w:eastAsia="Calibri" w:hAnsi="Times New Roman" w:cs="Times New Roman"/>
          <w:sz w:val="24"/>
          <w:szCs w:val="24"/>
        </w:rPr>
        <w:t>cie</w:t>
      </w:r>
      <w:r w:rsidRPr="00C5690C">
        <w:rPr>
          <w:rFonts w:ascii="Times New Roman" w:eastAsia="Calibri" w:hAnsi="Times New Roman" w:cs="Times New Roman"/>
          <w:sz w:val="24"/>
          <w:szCs w:val="24"/>
        </w:rPr>
        <w:t xml:space="preserve"> przyznana została następująca punktacja: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11"/>
        <w:gridCol w:w="1134"/>
        <w:gridCol w:w="1417"/>
        <w:gridCol w:w="1235"/>
        <w:gridCol w:w="1418"/>
      </w:tblGrid>
      <w:tr w:rsidR="003D2D09" w:rsidRPr="003D2D09" w14:paraId="4EA6613C" w14:textId="77777777" w:rsidTr="003D2D09">
        <w:trPr>
          <w:cantSplit/>
          <w:trHeight w:val="1577"/>
          <w:jc w:val="center"/>
        </w:trPr>
        <w:tc>
          <w:tcPr>
            <w:tcW w:w="993" w:type="dxa"/>
            <w:vAlign w:val="center"/>
          </w:tcPr>
          <w:p w14:paraId="7D17C177" w14:textId="0F0722EC" w:rsidR="003D2D09" w:rsidRPr="003D2D09" w:rsidRDefault="003D2D09" w:rsidP="00E954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2D09">
              <w:rPr>
                <w:rFonts w:ascii="Times New Roman" w:hAnsi="Times New Roman" w:cs="Times New Roman"/>
              </w:rPr>
              <w:lastRenderedPageBreak/>
              <w:t>Numer oferty</w:t>
            </w:r>
          </w:p>
        </w:tc>
        <w:tc>
          <w:tcPr>
            <w:tcW w:w="2511" w:type="dxa"/>
            <w:vAlign w:val="center"/>
          </w:tcPr>
          <w:p w14:paraId="1365DF2E" w14:textId="77777777" w:rsidR="003D2D09" w:rsidRPr="003D2D09" w:rsidRDefault="003D2D09" w:rsidP="00E954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2D09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1134" w:type="dxa"/>
          </w:tcPr>
          <w:p w14:paraId="462F9F62" w14:textId="77777777" w:rsidR="003D2D09" w:rsidRPr="003D2D09" w:rsidRDefault="003D2D09" w:rsidP="00E95477">
            <w:pPr>
              <w:pStyle w:val="Tekstpodstawowy"/>
              <w:spacing w:line="240" w:lineRule="auto"/>
              <w:jc w:val="center"/>
              <w:rPr>
                <w:sz w:val="22"/>
              </w:rPr>
            </w:pPr>
          </w:p>
          <w:p w14:paraId="4D913ED8" w14:textId="77777777" w:rsidR="003D2D09" w:rsidRDefault="003D2D09" w:rsidP="00E95477">
            <w:pPr>
              <w:pStyle w:val="Tekstpodstawowy"/>
              <w:spacing w:line="240" w:lineRule="auto"/>
              <w:jc w:val="center"/>
              <w:rPr>
                <w:sz w:val="22"/>
              </w:rPr>
            </w:pPr>
          </w:p>
          <w:p w14:paraId="2C024ADE" w14:textId="4911DE7D" w:rsidR="003D2D09" w:rsidRPr="003D2D09" w:rsidRDefault="003D2D09" w:rsidP="00E95477">
            <w:pPr>
              <w:pStyle w:val="Tekstpodstawowy"/>
              <w:spacing w:line="240" w:lineRule="auto"/>
              <w:jc w:val="center"/>
              <w:rPr>
                <w:sz w:val="22"/>
              </w:rPr>
            </w:pPr>
            <w:r w:rsidRPr="003D2D09">
              <w:rPr>
                <w:sz w:val="22"/>
              </w:rPr>
              <w:t>Liczba pkt.</w:t>
            </w:r>
          </w:p>
          <w:p w14:paraId="6EFEFF70" w14:textId="77777777" w:rsidR="003D2D09" w:rsidRPr="003D2D09" w:rsidRDefault="003D2D09" w:rsidP="00E95477">
            <w:pPr>
              <w:pStyle w:val="Tekstpodstawowy"/>
              <w:spacing w:line="240" w:lineRule="auto"/>
              <w:jc w:val="center"/>
              <w:rPr>
                <w:sz w:val="22"/>
              </w:rPr>
            </w:pPr>
            <w:r w:rsidRPr="003D2D09">
              <w:rPr>
                <w:sz w:val="22"/>
              </w:rPr>
              <w:t>cena</w:t>
            </w:r>
          </w:p>
        </w:tc>
        <w:tc>
          <w:tcPr>
            <w:tcW w:w="1417" w:type="dxa"/>
          </w:tcPr>
          <w:p w14:paraId="479A4EE4" w14:textId="77777777" w:rsidR="003D2D09" w:rsidRPr="003D2D09" w:rsidRDefault="003D2D09" w:rsidP="00E9547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286D66F" w14:textId="77777777" w:rsidR="003D2D09" w:rsidRPr="003D2D09" w:rsidRDefault="003D2D09" w:rsidP="00E954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2D09">
              <w:rPr>
                <w:rFonts w:ascii="Times New Roman" w:hAnsi="Times New Roman" w:cs="Times New Roman"/>
              </w:rPr>
              <w:t>Liczba pkt.</w:t>
            </w:r>
          </w:p>
          <w:p w14:paraId="05D16D8E" w14:textId="7E13181A" w:rsidR="003D2D09" w:rsidRPr="003D2D09" w:rsidRDefault="003D2D09" w:rsidP="00E954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gwarancji na macierz</w:t>
            </w:r>
          </w:p>
        </w:tc>
        <w:tc>
          <w:tcPr>
            <w:tcW w:w="1235" w:type="dxa"/>
          </w:tcPr>
          <w:p w14:paraId="6C3EDFC5" w14:textId="77777777" w:rsidR="003D2D09" w:rsidRDefault="003D2D09">
            <w:pPr>
              <w:rPr>
                <w:rFonts w:ascii="Times New Roman" w:hAnsi="Times New Roman" w:cs="Times New Roman"/>
              </w:rPr>
            </w:pPr>
          </w:p>
          <w:p w14:paraId="161B8467" w14:textId="77777777" w:rsidR="003D2D09" w:rsidRDefault="003D2D09" w:rsidP="00E954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 pkt.</w:t>
            </w:r>
          </w:p>
          <w:p w14:paraId="2D4C895F" w14:textId="73B02268" w:rsidR="003D2D09" w:rsidRPr="003D2D09" w:rsidRDefault="00EB48DC" w:rsidP="00E954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D2D09">
              <w:rPr>
                <w:rFonts w:ascii="Times New Roman" w:hAnsi="Times New Roman" w:cs="Times New Roman"/>
              </w:rPr>
              <w:t>kres gwarancji na przełącznik</w:t>
            </w:r>
          </w:p>
        </w:tc>
        <w:tc>
          <w:tcPr>
            <w:tcW w:w="1418" w:type="dxa"/>
            <w:vAlign w:val="center"/>
          </w:tcPr>
          <w:p w14:paraId="00298C0B" w14:textId="638981FC" w:rsidR="003D2D09" w:rsidRPr="003D2D09" w:rsidRDefault="003D2D09" w:rsidP="00E95477">
            <w:pPr>
              <w:pStyle w:val="Tekstpodstawowy"/>
              <w:spacing w:line="240" w:lineRule="auto"/>
              <w:jc w:val="center"/>
              <w:rPr>
                <w:sz w:val="22"/>
              </w:rPr>
            </w:pPr>
            <w:r w:rsidRPr="003D2D09">
              <w:rPr>
                <w:sz w:val="22"/>
              </w:rPr>
              <w:t>Liczba pkt ogółem</w:t>
            </w:r>
          </w:p>
          <w:p w14:paraId="54EE224A" w14:textId="77777777" w:rsidR="003D2D09" w:rsidRPr="003D2D09" w:rsidRDefault="003D2D09" w:rsidP="00E95477">
            <w:pPr>
              <w:pStyle w:val="Tekstpodstawowy"/>
              <w:spacing w:line="240" w:lineRule="auto"/>
              <w:jc w:val="center"/>
              <w:rPr>
                <w:sz w:val="22"/>
              </w:rPr>
            </w:pPr>
          </w:p>
        </w:tc>
      </w:tr>
      <w:tr w:rsidR="003D2D09" w:rsidRPr="003D2D09" w14:paraId="1210EAF1" w14:textId="77777777" w:rsidTr="003D2D09">
        <w:trPr>
          <w:cantSplit/>
          <w:trHeight w:val="1376"/>
          <w:jc w:val="center"/>
        </w:trPr>
        <w:tc>
          <w:tcPr>
            <w:tcW w:w="993" w:type="dxa"/>
            <w:vAlign w:val="center"/>
          </w:tcPr>
          <w:p w14:paraId="5FED21E6" w14:textId="77777777" w:rsidR="003D2D09" w:rsidRPr="003D2D09" w:rsidRDefault="003D2D09" w:rsidP="00E954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2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CBC8" w14:textId="77777777" w:rsidR="00EB48DC" w:rsidRDefault="00EB48DC" w:rsidP="003D2D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6B727F68" w14:textId="2F13A8C1" w:rsidR="003D2D09" w:rsidRPr="003D2D09" w:rsidRDefault="003D2D09" w:rsidP="003D2D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bookmarkStart w:id="0" w:name="_Hlk122596170"/>
            <w:r w:rsidRPr="003D2D09">
              <w:rPr>
                <w:rFonts w:ascii="Times New Roman" w:hAnsi="Times New Roman" w:cs="Times New Roman"/>
                <w:b/>
                <w:bCs/>
                <w:iCs/>
              </w:rPr>
              <w:t>Genree IT Sp. z o.o.</w:t>
            </w:r>
          </w:p>
          <w:p w14:paraId="228EA654" w14:textId="77777777" w:rsidR="003D2D09" w:rsidRPr="003D2D09" w:rsidRDefault="003D2D09" w:rsidP="003D2D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D2D09">
              <w:rPr>
                <w:rFonts w:ascii="Times New Roman" w:hAnsi="Times New Roman" w:cs="Times New Roman"/>
                <w:b/>
                <w:bCs/>
                <w:iCs/>
              </w:rPr>
              <w:t>ul. Turystyczna 11A</w:t>
            </w:r>
          </w:p>
          <w:p w14:paraId="558FAD92" w14:textId="20B5F82D" w:rsidR="003D2D09" w:rsidRPr="003D2D09" w:rsidRDefault="003D2D09" w:rsidP="003D2D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D2D09">
              <w:rPr>
                <w:rFonts w:ascii="Times New Roman" w:hAnsi="Times New Roman" w:cs="Times New Roman"/>
                <w:b/>
                <w:bCs/>
                <w:iCs/>
              </w:rPr>
              <w:t>20-207 Lublin</w:t>
            </w:r>
          </w:p>
          <w:bookmarkEnd w:id="0"/>
          <w:p w14:paraId="3F7E1D5A" w14:textId="77777777" w:rsidR="003D2D09" w:rsidRPr="003D2D09" w:rsidRDefault="003D2D09" w:rsidP="00E95477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" w:type="dxa"/>
          </w:tcPr>
          <w:p w14:paraId="278066D2" w14:textId="77777777" w:rsidR="003D2D09" w:rsidRPr="003D2D09" w:rsidRDefault="003D2D09" w:rsidP="003D2D09">
            <w:pPr>
              <w:pStyle w:val="Tekstpodstawowy"/>
              <w:spacing w:line="240" w:lineRule="auto"/>
              <w:rPr>
                <w:sz w:val="22"/>
              </w:rPr>
            </w:pPr>
          </w:p>
          <w:p w14:paraId="6A5385F7" w14:textId="77777777" w:rsidR="00EB48DC" w:rsidRDefault="00EB48DC" w:rsidP="00E95477">
            <w:pPr>
              <w:pStyle w:val="Tekstpodstawowy"/>
              <w:spacing w:line="240" w:lineRule="auto"/>
              <w:jc w:val="center"/>
              <w:rPr>
                <w:sz w:val="22"/>
              </w:rPr>
            </w:pPr>
          </w:p>
          <w:p w14:paraId="367A66A0" w14:textId="50ABCFE6" w:rsidR="00EB48DC" w:rsidRDefault="00EB48DC" w:rsidP="00E95477">
            <w:pPr>
              <w:pStyle w:val="Tekstpodstawowy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Zadanie 1</w:t>
            </w:r>
          </w:p>
          <w:p w14:paraId="01F85768" w14:textId="7DBF7F0F" w:rsidR="003D2D09" w:rsidRPr="003D2D09" w:rsidRDefault="003D2D09" w:rsidP="00E95477">
            <w:pPr>
              <w:pStyle w:val="Tekstpodstawowy"/>
              <w:spacing w:line="240" w:lineRule="auto"/>
              <w:jc w:val="center"/>
              <w:rPr>
                <w:sz w:val="22"/>
              </w:rPr>
            </w:pPr>
            <w:r w:rsidRPr="003D2D09">
              <w:rPr>
                <w:sz w:val="22"/>
              </w:rPr>
              <w:t>60</w:t>
            </w:r>
          </w:p>
        </w:tc>
        <w:tc>
          <w:tcPr>
            <w:tcW w:w="1417" w:type="dxa"/>
          </w:tcPr>
          <w:p w14:paraId="7C2C0251" w14:textId="77777777" w:rsidR="003D2D09" w:rsidRPr="003D2D09" w:rsidRDefault="003D2D09" w:rsidP="003D2D09">
            <w:pPr>
              <w:pStyle w:val="Tekstpodstawowy"/>
              <w:spacing w:line="240" w:lineRule="auto"/>
              <w:rPr>
                <w:sz w:val="22"/>
              </w:rPr>
            </w:pPr>
          </w:p>
          <w:p w14:paraId="4647C0E1" w14:textId="77777777" w:rsidR="00EB48DC" w:rsidRDefault="00EB48DC" w:rsidP="00E95477">
            <w:pPr>
              <w:pStyle w:val="Tekstpodstawowy"/>
              <w:spacing w:line="240" w:lineRule="auto"/>
              <w:jc w:val="center"/>
              <w:rPr>
                <w:sz w:val="22"/>
              </w:rPr>
            </w:pPr>
          </w:p>
          <w:p w14:paraId="28EE3934" w14:textId="214745A6" w:rsidR="00EB48DC" w:rsidRDefault="00EB48DC" w:rsidP="00E95477">
            <w:pPr>
              <w:pStyle w:val="Tekstpodstawowy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Zadanie1</w:t>
            </w:r>
          </w:p>
          <w:p w14:paraId="2CAD2161" w14:textId="10BFCB7D" w:rsidR="003D2D09" w:rsidRPr="003D2D09" w:rsidRDefault="003D2D09" w:rsidP="00E95477">
            <w:pPr>
              <w:pStyle w:val="Tekstpodstawowy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35" w:type="dxa"/>
          </w:tcPr>
          <w:p w14:paraId="4B19B2E7" w14:textId="77777777" w:rsidR="00EB48DC" w:rsidRDefault="00EB48DC" w:rsidP="00EB48DC">
            <w:pPr>
              <w:rPr>
                <w:rFonts w:ascii="Times New Roman" w:eastAsia="Calibri" w:hAnsi="Times New Roman" w:cs="Times New Roman"/>
              </w:rPr>
            </w:pPr>
          </w:p>
          <w:p w14:paraId="079CA099" w14:textId="49BF4DD5" w:rsidR="00EB48DC" w:rsidRDefault="00EB48DC" w:rsidP="003D2D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Zadanie 1</w:t>
            </w:r>
          </w:p>
          <w:p w14:paraId="625AB484" w14:textId="33F12F8B" w:rsidR="003D2D09" w:rsidRPr="00EB48DC" w:rsidRDefault="003D2D09" w:rsidP="00EB48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14:paraId="0707C8B7" w14:textId="77777777" w:rsidR="00EB48DC" w:rsidRDefault="00EB48DC" w:rsidP="00EB48DC">
            <w:pPr>
              <w:pStyle w:val="Tekstpodstawowy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Zadanie 1</w:t>
            </w:r>
          </w:p>
          <w:p w14:paraId="28E91D2C" w14:textId="3E95771F" w:rsidR="003D2D09" w:rsidRPr="003D2D09" w:rsidRDefault="003D2D09" w:rsidP="00EB48DC">
            <w:pPr>
              <w:pStyle w:val="Tekstpodstawowy"/>
              <w:spacing w:line="240" w:lineRule="auto"/>
              <w:jc w:val="center"/>
              <w:rPr>
                <w:sz w:val="22"/>
              </w:rPr>
            </w:pPr>
            <w:r w:rsidRPr="003D2D09">
              <w:rPr>
                <w:sz w:val="22"/>
              </w:rPr>
              <w:t>100</w:t>
            </w:r>
          </w:p>
        </w:tc>
      </w:tr>
    </w:tbl>
    <w:p w14:paraId="0C372D3A" w14:textId="77777777" w:rsidR="00EB48DC" w:rsidRDefault="00EB48DC" w:rsidP="00EB48DC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1C987A0" w14:textId="1F5B37EF" w:rsidR="00EB48DC" w:rsidRPr="00EB48DC" w:rsidRDefault="00EB48DC" w:rsidP="00EB48DC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C">
        <w:rPr>
          <w:rFonts w:ascii="Times New Roman" w:hAnsi="Times New Roman" w:cs="Times New Roman"/>
          <w:sz w:val="24"/>
          <w:szCs w:val="24"/>
        </w:rPr>
        <w:t xml:space="preserve">Jednocześnie działając na podstawie art. 260 ust. 2 ustawy z 11 września 2019 r. – Prawo zamówień publicznych (Dz.U. 2022, poz. 1710 ze zm.), Zamawiający zawiadamia </w:t>
      </w:r>
      <w:r w:rsidRPr="00EB48DC">
        <w:rPr>
          <w:rFonts w:ascii="Times New Roman" w:hAnsi="Times New Roman" w:cs="Times New Roman"/>
          <w:sz w:val="24"/>
          <w:szCs w:val="24"/>
        </w:rPr>
        <w:br/>
        <w:t xml:space="preserve">o unieważnieniu postępowania o udzielenie zamówienia w zadaniu </w:t>
      </w:r>
      <w:r w:rsidR="00386247">
        <w:rPr>
          <w:rFonts w:ascii="Times New Roman" w:hAnsi="Times New Roman" w:cs="Times New Roman"/>
          <w:sz w:val="24"/>
          <w:szCs w:val="24"/>
        </w:rPr>
        <w:t>2.</w:t>
      </w:r>
    </w:p>
    <w:p w14:paraId="3B64E6FB" w14:textId="77777777" w:rsidR="00EB48DC" w:rsidRPr="00EB48DC" w:rsidRDefault="00EB48DC" w:rsidP="00EB48DC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C">
        <w:rPr>
          <w:rFonts w:ascii="Times New Roman" w:hAnsi="Times New Roman" w:cs="Times New Roman"/>
          <w:sz w:val="24"/>
          <w:szCs w:val="24"/>
        </w:rPr>
        <w:t>Uzasadnienie faktyczne:</w:t>
      </w:r>
    </w:p>
    <w:p w14:paraId="28FE0D91" w14:textId="06ABFD61" w:rsidR="00EB48DC" w:rsidRPr="00EB48DC" w:rsidRDefault="00EB48DC" w:rsidP="00EB48DC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C">
        <w:rPr>
          <w:rFonts w:ascii="Times New Roman" w:hAnsi="Times New Roman" w:cs="Times New Roman"/>
          <w:sz w:val="24"/>
          <w:szCs w:val="24"/>
        </w:rPr>
        <w:t>Zamawiający unieważnia postępowanie o udzielenie zamówienia w zadaniu 2, gdyż cena najkorzystniejszej oferty przewyższa kwotę, którą zamawiający zamierza przeznaczyć na sfinansowanie zamówienia.</w:t>
      </w:r>
    </w:p>
    <w:p w14:paraId="355B3A1C" w14:textId="77777777" w:rsidR="00EB48DC" w:rsidRPr="00EB48DC" w:rsidRDefault="00EB48DC" w:rsidP="00EB48DC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C">
        <w:rPr>
          <w:rFonts w:ascii="Times New Roman" w:hAnsi="Times New Roman" w:cs="Times New Roman"/>
          <w:sz w:val="24"/>
          <w:szCs w:val="24"/>
        </w:rPr>
        <w:t>Uzasadnienie prawne:</w:t>
      </w:r>
    </w:p>
    <w:p w14:paraId="07D11420" w14:textId="77777777" w:rsidR="00EB48DC" w:rsidRPr="00EB48DC" w:rsidRDefault="00EB48DC" w:rsidP="00EB48DC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B48DC">
        <w:rPr>
          <w:rFonts w:ascii="Times New Roman" w:hAnsi="Times New Roman" w:cs="Times New Roman"/>
          <w:sz w:val="24"/>
          <w:szCs w:val="24"/>
        </w:rPr>
        <w:t>Art. 255 ust. 3) ustawy z 11 września 2019 r. – Prawo zamówień publicznych (Dz.U. 2022, poz. 1710 ze zm.).</w:t>
      </w:r>
    </w:p>
    <w:p w14:paraId="606E6413" w14:textId="77777777" w:rsidR="00EB48DC" w:rsidRDefault="00EB48DC" w:rsidP="00126383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9A0B7FA" w14:textId="77777777" w:rsidR="00EB48DC" w:rsidRDefault="00EB48DC" w:rsidP="00126383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81109C" w14:textId="77777777" w:rsidR="00EB48DC" w:rsidRDefault="00EB48DC" w:rsidP="00126383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63DA3B" w14:textId="77777777" w:rsidR="00EB48DC" w:rsidRDefault="00EB48DC" w:rsidP="00126383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4414D1" w14:textId="77777777" w:rsidR="00386247" w:rsidRDefault="00386247" w:rsidP="00126383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6A9161" w14:textId="77777777" w:rsidR="00386247" w:rsidRDefault="00386247" w:rsidP="00126383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08576C" w14:textId="77777777" w:rsidR="00386247" w:rsidRDefault="00386247" w:rsidP="00126383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A1BD15" w14:textId="77777777" w:rsidR="00386247" w:rsidRDefault="00386247" w:rsidP="00126383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864C5D" w14:textId="77777777" w:rsidR="00386247" w:rsidRDefault="00386247" w:rsidP="00126383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13CF90" w14:textId="77777777" w:rsidR="00386247" w:rsidRDefault="00386247" w:rsidP="00126383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87B607" w14:textId="77777777" w:rsidR="00386247" w:rsidRDefault="00386247" w:rsidP="00126383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76AFE6" w14:textId="77777777" w:rsidR="00386247" w:rsidRDefault="00386247" w:rsidP="00126383">
      <w:pPr>
        <w:tabs>
          <w:tab w:val="right" w:pos="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386247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9AC0262"/>
    <w:multiLevelType w:val="multilevel"/>
    <w:tmpl w:val="209C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EC6CE7"/>
    <w:multiLevelType w:val="multilevel"/>
    <w:tmpl w:val="3818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4585D"/>
    <w:multiLevelType w:val="hybridMultilevel"/>
    <w:tmpl w:val="D5AC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3A6297"/>
    <w:multiLevelType w:val="hybridMultilevel"/>
    <w:tmpl w:val="24B6C7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3789"/>
    <w:multiLevelType w:val="hybridMultilevel"/>
    <w:tmpl w:val="C082AB58"/>
    <w:lvl w:ilvl="0" w:tplc="E30263F4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C3862"/>
    <w:multiLevelType w:val="multilevel"/>
    <w:tmpl w:val="AB62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576220">
    <w:abstractNumId w:val="5"/>
  </w:num>
  <w:num w:numId="2" w16cid:durableId="1506551963">
    <w:abstractNumId w:val="7"/>
  </w:num>
  <w:num w:numId="3" w16cid:durableId="1154026906">
    <w:abstractNumId w:val="0"/>
  </w:num>
  <w:num w:numId="4" w16cid:durableId="1063335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811202">
    <w:abstractNumId w:val="8"/>
  </w:num>
  <w:num w:numId="6" w16cid:durableId="1346443066">
    <w:abstractNumId w:val="2"/>
  </w:num>
  <w:num w:numId="7" w16cid:durableId="28840100">
    <w:abstractNumId w:val="3"/>
  </w:num>
  <w:num w:numId="8" w16cid:durableId="381827173">
    <w:abstractNumId w:val="1"/>
  </w:num>
  <w:num w:numId="9" w16cid:durableId="1097864972">
    <w:abstractNumId w:val="10"/>
  </w:num>
  <w:num w:numId="10" w16cid:durableId="2136100198">
    <w:abstractNumId w:val="9"/>
  </w:num>
  <w:num w:numId="11" w16cid:durableId="2144036328">
    <w:abstractNumId w:val="6"/>
  </w:num>
  <w:num w:numId="12" w16cid:durableId="1399552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47728"/>
    <w:rsid w:val="000B1CF1"/>
    <w:rsid w:val="000E530A"/>
    <w:rsid w:val="000F3734"/>
    <w:rsid w:val="001024E2"/>
    <w:rsid w:val="00106648"/>
    <w:rsid w:val="00126383"/>
    <w:rsid w:val="00156E66"/>
    <w:rsid w:val="001751AF"/>
    <w:rsid w:val="00181948"/>
    <w:rsid w:val="00191156"/>
    <w:rsid w:val="00225FB6"/>
    <w:rsid w:val="00247DF7"/>
    <w:rsid w:val="00260E2F"/>
    <w:rsid w:val="00284C3D"/>
    <w:rsid w:val="002C3324"/>
    <w:rsid w:val="002D3F5E"/>
    <w:rsid w:val="002D4902"/>
    <w:rsid w:val="00300F4E"/>
    <w:rsid w:val="00312487"/>
    <w:rsid w:val="00326FFE"/>
    <w:rsid w:val="00341484"/>
    <w:rsid w:val="00345253"/>
    <w:rsid w:val="00372F03"/>
    <w:rsid w:val="00386247"/>
    <w:rsid w:val="003D2D09"/>
    <w:rsid w:val="00445F72"/>
    <w:rsid w:val="00463FAF"/>
    <w:rsid w:val="00474F4D"/>
    <w:rsid w:val="004B5863"/>
    <w:rsid w:val="004C25CA"/>
    <w:rsid w:val="004D3B74"/>
    <w:rsid w:val="00547146"/>
    <w:rsid w:val="00557156"/>
    <w:rsid w:val="00560F85"/>
    <w:rsid w:val="0056429A"/>
    <w:rsid w:val="005A14F6"/>
    <w:rsid w:val="005D68FC"/>
    <w:rsid w:val="00653F5D"/>
    <w:rsid w:val="00685736"/>
    <w:rsid w:val="0069118E"/>
    <w:rsid w:val="006B1F66"/>
    <w:rsid w:val="007011A9"/>
    <w:rsid w:val="00790465"/>
    <w:rsid w:val="007A082A"/>
    <w:rsid w:val="007C3315"/>
    <w:rsid w:val="007E3AC5"/>
    <w:rsid w:val="00887E68"/>
    <w:rsid w:val="00890AE3"/>
    <w:rsid w:val="008A1291"/>
    <w:rsid w:val="008E0469"/>
    <w:rsid w:val="008F3CA4"/>
    <w:rsid w:val="00A24C5C"/>
    <w:rsid w:val="00A43917"/>
    <w:rsid w:val="00AC5E54"/>
    <w:rsid w:val="00AC7535"/>
    <w:rsid w:val="00AD1234"/>
    <w:rsid w:val="00B31C2F"/>
    <w:rsid w:val="00B33FAA"/>
    <w:rsid w:val="00B73218"/>
    <w:rsid w:val="00BF3C70"/>
    <w:rsid w:val="00C24691"/>
    <w:rsid w:val="00C247CA"/>
    <w:rsid w:val="00C32C84"/>
    <w:rsid w:val="00C37AFB"/>
    <w:rsid w:val="00C5690C"/>
    <w:rsid w:val="00C67811"/>
    <w:rsid w:val="00C90226"/>
    <w:rsid w:val="00CC7484"/>
    <w:rsid w:val="00D30240"/>
    <w:rsid w:val="00D57BA4"/>
    <w:rsid w:val="00D62485"/>
    <w:rsid w:val="00D927CB"/>
    <w:rsid w:val="00D93A52"/>
    <w:rsid w:val="00E01BA6"/>
    <w:rsid w:val="00E22DB2"/>
    <w:rsid w:val="00E34229"/>
    <w:rsid w:val="00E42330"/>
    <w:rsid w:val="00E5201B"/>
    <w:rsid w:val="00E93EB5"/>
    <w:rsid w:val="00EA2F1E"/>
    <w:rsid w:val="00EB48DC"/>
    <w:rsid w:val="00F43491"/>
    <w:rsid w:val="00F463EA"/>
    <w:rsid w:val="00F526CE"/>
    <w:rsid w:val="00F751D5"/>
    <w:rsid w:val="00FA12C8"/>
    <w:rsid w:val="00FB1A91"/>
    <w:rsid w:val="00FD5B6B"/>
    <w:rsid w:val="00FE24A7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F92407"/>
  <w15:docId w15:val="{80D84FE3-DED1-4E49-B519-2C952639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8A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1291"/>
  </w:style>
  <w:style w:type="paragraph" w:customStyle="1" w:styleId="Tekstpodstawowywcity22">
    <w:name w:val="Tekst podstawowy wcięty 22"/>
    <w:basedOn w:val="Normalny"/>
    <w:rsid w:val="00126383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44</cp:revision>
  <cp:lastPrinted>2022-12-21T07:54:00Z</cp:lastPrinted>
  <dcterms:created xsi:type="dcterms:W3CDTF">2018-04-23T11:40:00Z</dcterms:created>
  <dcterms:modified xsi:type="dcterms:W3CDTF">2022-12-23T08:57:00Z</dcterms:modified>
</cp:coreProperties>
</file>